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湖南劳动人事职业学院学生假期安全承诺书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班学生假期安全承诺书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为了度过一个平安、愉快、祥和的假期，我承诺在假期自觉做到：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1.参加健康的社会实践活动，杜绝“黄、赌、毒”，自觉抵制非法组织的活动。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假期无故不滞留学校。如有正当原因留校，一定报告家长并征得家长同意；服从学校统一安排，入住学校指定的寝室并认真遵守宿舍安全管理规定。绝不下河（下塘）游泳、洗澡，绝不参加危险性高的活动、绝不在外租房、通宵上网、夜不归宿；绝不使用或存放电炉、酒精炉、热得快、电热杯等物品，坚决杜绝乱拉乱接电话线、电源线和网线等现象。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3.在假期外出活动、旅游、做兼职一定报告家长并征得家长同意。绝不到酒吧、歌舞厅等娱乐场所工作。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4.认真做好防火、防盗、放抢、防诈骗、防交通事故、防触电、防雷击、防溺水、防传染疾病和防食物中毒。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5.离校前，自觉锁好门窗、关好水电、做好财务保管。离校和返校时自觉填写好假期活动情况、留校情况、返校情况表格。</w:t>
      </w:r>
    </w:p>
    <w:p>
      <w:pPr>
        <w:spacing w:line="560" w:lineRule="exact"/>
        <w:ind w:firstLine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6.随时随地与家长和学校老师保持联系。</w:t>
      </w:r>
    </w:p>
    <w:p>
      <w:pPr>
        <w:spacing w:line="560" w:lineRule="exact"/>
        <w:ind w:firstLine="630"/>
        <w:jc w:val="lef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>承诺人：（全班签在一起，正面不够可签反面）</w:t>
      </w:r>
    </w:p>
    <w:p>
      <w:pPr>
        <w:spacing w:line="560" w:lineRule="exact"/>
        <w:ind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湖南劳动人事职业学院学生假期外出活动情况统计表</w:t>
      </w:r>
    </w:p>
    <w:p>
      <w:pPr>
        <w:spacing w:line="560" w:lineRule="exact"/>
        <w:ind w:firstLine="630"/>
        <w:jc w:val="left"/>
        <w:rPr>
          <w:b/>
          <w:sz w:val="28"/>
          <w:szCs w:val="28"/>
        </w:rPr>
      </w:pPr>
    </w:p>
    <w:tbl>
      <w:tblPr>
        <w:tblStyle w:val="3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276"/>
        <w:gridCol w:w="1276"/>
        <w:gridCol w:w="709"/>
        <w:gridCol w:w="170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外出去向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出发时间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返校时间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寝室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学生联系方式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spacing w:line="560" w:lineRule="exact"/>
              <w:ind w:firstLine="630"/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3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湖南劳动人事职业学院学生假期留校情况统计表</w:t>
      </w:r>
    </w:p>
    <w:p>
      <w:pPr>
        <w:spacing w:line="560" w:lineRule="exact"/>
        <w:ind w:firstLine="630"/>
        <w:jc w:val="left"/>
        <w:rPr>
          <w:b/>
          <w:sz w:val="28"/>
          <w:szCs w:val="28"/>
        </w:rPr>
      </w:pP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15"/>
        <w:gridCol w:w="1815"/>
        <w:gridCol w:w="18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寝室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学生联系方式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72BD"/>
    <w:rsid w:val="27A872BD"/>
    <w:rsid w:val="2D410B95"/>
    <w:rsid w:val="4B790F9A"/>
    <w:rsid w:val="55231301"/>
    <w:rsid w:val="707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2021-06-03T15:32:00Z</dcterms:created>
  <dc:creator>木子</dc:creator>
  <cp:lastModifiedBy>木子</cp:lastModifiedBy>
  <dcterms:modified xsi:type="dcterms:W3CDTF">2021-06-03T16:08:39Z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B9856D7557DC491E9D509B07755A7091</vt:lpwstr>
  </property>
  <property fmtid="{D5CDD505-2E9C-101B-9397-08002B2CF9AE}" pid="4" name="KSOSaveFontToCloudKey">
    <vt:lpwstr>711153014_btnclosed</vt:lpwstr>
  </property>
</Properties>
</file>